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6D" w:rsidRPr="007C067D" w:rsidRDefault="00E0116D" w:rsidP="007C06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67D">
        <w:rPr>
          <w:rFonts w:ascii="Times New Roman" w:hAnsi="Times New Roman"/>
          <w:b/>
          <w:sz w:val="24"/>
          <w:szCs w:val="24"/>
        </w:rPr>
        <w:t>Информация о сроках, местах и порядке подачи и рассмотрения апелляций участников государственной итоговой аттестации по образовательным программам основного общего образования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   Участникам государственной итоговой аттестации (ОГЭ, ГВЭ) предоставляется право подать в письменной форме апелляцию о нарушении установленного порядка проведения ГИА по учебному предмету и (или) о несогласии с выставленными баллами в конфликтную комиссию Оренбургской </w:t>
      </w:r>
      <w:bookmarkStart w:id="0" w:name="_GoBack"/>
      <w:bookmarkEnd w:id="0"/>
      <w:r w:rsidRPr="007C067D">
        <w:rPr>
          <w:rFonts w:ascii="Times New Roman" w:hAnsi="Times New Roman"/>
          <w:sz w:val="24"/>
          <w:szCs w:val="24"/>
        </w:rPr>
        <w:t>области по рассмотрению апелляций участников государственной итоговой аттестации по образовательным программам основного общего и среднего общего образования.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     Апелляции не принимаются: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>по вопросам содержания и структуры контрольных измерительных материалов по учебным предметам;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>по вопросам, связанным с нарушением участником ГИА установленного порядка проведения ГИА и неправильным оформлением экзаменационной работы.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   Апелляцию о нарушении установленного порядка проведения ГИА по учебному предмету участник ГИА подает в день проведения экзамена по соответствующему учебному предмету члену (уполномоченному представителю) ГЭК, не покидая ППЭ.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   В целях проверки изложенных в апелляции сведений о нарушении установленного порядка проведения ГИА членом (уполномоченным представителем) ГЭК организуется проведение проверки при участии организаторов, не задействованных в аудитории, в которой участник ГИА сдавал экзамен, технических специалистов и ассистентов, общественных наблюдателей, сотрудников, осуществляющих охрану правопорядка и медицинских работников. Результаты проверки оформляются в форме заключения. Апелляция и заключение о результатах проверки в тот же день передаются членом (уполномоченным представителем) ГЭК в конфликтную комиссию.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     Конфликтная комиссия рассматривает апелляцию о нарушении установленного порядка проведения ГИА в течение двух рабочих дней.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об отклонении апелляции; об удовлетворении апелляции. В случае удовлетворения апелляции результат ГИА аннулируется, участнику ГИА предоставляется возможность сдать экзамен по учебному предмету в другой день, предусмотренный единым расписанием ОГЭ, ГВЭ.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     Апелляция о несогласии с выставленными баллами может быть подана в течение двух рабочих дней со дня объявления результатов ГИА по соответствующему учебному предмету. Апелляция о несогласии с выставленными баллами подается: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>обучающимися – руководителю образовательной организации, где они обучались;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>выпускниками прошлых лет – руководителю образовательной организации, в которой они были зарегистрированы на сдачу ГИА. Руководитель образовательной организации незамедлительно передает апелляцию в конфликтную комиссию.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Конфликтная комиссия рассматривает апелляцию о несогласии с вставленными баллами в течение четырех рабочих дней с момента ее поступления в конфликтную комиссию.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По результатам рассмотрения апелляции о несогласии с выставленными баллами конфликтная комиссия принимает одно из решений: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>об отклонении апелляции и сохранении выставленных баллов;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>об удовлетворении апелляции и изменении баллов.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   При рассмотрении апелляции о несогласии с выставленными баллами конфликтная комиссия запрашивает в РЦОИ, предметной комиссии  распечатанные изображения экзаменационной работы, копии протоколов проверки экзаменационной работы, КИМ, тексты, темы, задания, билеты,  выполнявшиеся участником ГИА, подавшим апелляцию, электронные носители, содержащие файлы с цифровой аудиозаписью его устного ответа. Указанные материалы предъявляются участнику ГИА (в случае его присутствия при рассмотрении апелляции). Участник ГИА письменно подтверждает, что ему предъявлены изображения выполненной им работы, файлы с цифровой записью его устного ответа.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При возникновении спорных вопросов по оцениванию заданий с развернутым ответом конфликтная комиссия устанавливает правильность ее оценивания. В этом случае к рассмотрению апелляции привлекаются эксперты предметной комиссии по соответствующему учебному предмету.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 При рассмотрении апелляций могут присутствовать участник ГИА и (или) его родители (законные представители), а также члены (уполномоченные представители) ГЭК, общественные наблюдатели, аккредитованные министерством образования Оренбургской области, должностные лица Рособрнадзора, министерства образования Оренбургской  области.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   Конфликтная комиссия работает на базе государственного бюджетного учреждения Оренбургской области «Региональный центр развития образования Оренбургской области» по адресу: г. Оренбург, ул. Краснознаменная, д.5. 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67D">
        <w:rPr>
          <w:rFonts w:ascii="Times New Roman" w:hAnsi="Times New Roman"/>
          <w:sz w:val="24"/>
          <w:szCs w:val="24"/>
        </w:rPr>
        <w:t xml:space="preserve">       Телефон/факс секретаря конфликтной комиссии: (83532) 77 08 27 (в досрочный этап, основные и дополнительные сроки ГИА)</w:t>
      </w:r>
    </w:p>
    <w:p w:rsidR="00E0116D" w:rsidRPr="007C067D" w:rsidRDefault="00E0116D" w:rsidP="007C0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0116D" w:rsidRPr="007C067D" w:rsidSect="00E2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410"/>
    <w:rsid w:val="001F009F"/>
    <w:rsid w:val="0021048C"/>
    <w:rsid w:val="0033634A"/>
    <w:rsid w:val="004D4410"/>
    <w:rsid w:val="00585293"/>
    <w:rsid w:val="007C067D"/>
    <w:rsid w:val="00832D26"/>
    <w:rsid w:val="00DC633D"/>
    <w:rsid w:val="00E0116D"/>
    <w:rsid w:val="00E26F96"/>
    <w:rsid w:val="00F1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9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kypec2cprintcontainer">
    <w:name w:val="skype_c2c_print_container"/>
    <w:basedOn w:val="DefaultParagraphFont"/>
    <w:uiPriority w:val="99"/>
    <w:rsid w:val="004D4410"/>
    <w:rPr>
      <w:rFonts w:cs="Times New Roman"/>
    </w:rPr>
  </w:style>
  <w:style w:type="character" w:customStyle="1" w:styleId="skypec2ctextspan">
    <w:name w:val="skype_c2c_text_span"/>
    <w:basedOn w:val="DefaultParagraphFont"/>
    <w:uiPriority w:val="99"/>
    <w:rsid w:val="004D441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80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82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82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81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82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722</Words>
  <Characters>4118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сроках, местах и порядке подачи и рассмотрения апелляций участников государственной итоговой аттестации по образовательным программам основного общего образования</dc:title>
  <dc:subject/>
  <dc:creator>1</dc:creator>
  <cp:keywords/>
  <dc:description/>
  <cp:lastModifiedBy>User</cp:lastModifiedBy>
  <cp:revision>2</cp:revision>
  <dcterms:created xsi:type="dcterms:W3CDTF">2018-04-27T11:05:00Z</dcterms:created>
  <dcterms:modified xsi:type="dcterms:W3CDTF">2018-04-27T11:05:00Z</dcterms:modified>
</cp:coreProperties>
</file>